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26" w:rsidRPr="00333A26" w:rsidRDefault="00333A26" w:rsidP="00333A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A26">
        <w:rPr>
          <w:rFonts w:ascii="Times New Roman" w:hAnsi="Times New Roman" w:cs="Times New Roman"/>
          <w:b/>
          <w:sz w:val="28"/>
          <w:szCs w:val="28"/>
        </w:rPr>
        <w:t xml:space="preserve">Утверждён </w:t>
      </w:r>
      <w:r w:rsidRPr="00333A26">
        <w:rPr>
          <w:rFonts w:ascii="Times New Roman" w:hAnsi="Times New Roman" w:cs="Times New Roman"/>
          <w:b/>
          <w:color w:val="000000"/>
          <w:sz w:val="28"/>
          <w:szCs w:val="28"/>
        </w:rPr>
        <w:t>Переч</w:t>
      </w:r>
      <w:r w:rsidRPr="00333A26">
        <w:rPr>
          <w:rFonts w:ascii="Times New Roman" w:hAnsi="Times New Roman" w:cs="Times New Roman"/>
          <w:b/>
          <w:color w:val="000000"/>
          <w:sz w:val="28"/>
          <w:szCs w:val="28"/>
        </w:rPr>
        <w:t>ень</w:t>
      </w:r>
      <w:r w:rsidRPr="00333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соревнований, конкурсов, иных мероприятий</w:t>
      </w:r>
      <w:r w:rsidR="003A49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3A26">
        <w:rPr>
          <w:rFonts w:ascii="Times New Roman" w:hAnsi="Times New Roman" w:cs="Times New Roman"/>
          <w:b/>
          <w:color w:val="000000"/>
          <w:sz w:val="28"/>
          <w:szCs w:val="28"/>
        </w:rPr>
        <w:t>доходы</w:t>
      </w:r>
      <w:r w:rsidR="003A49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физлиц от которых </w:t>
      </w:r>
      <w:r w:rsidRPr="00333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подлежат налогообложению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2024 году</w:t>
      </w:r>
    </w:p>
    <w:p w:rsidR="00333A26" w:rsidRDefault="00333A26" w:rsidP="0033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A26" w:rsidRPr="00333A26" w:rsidRDefault="00333A26" w:rsidP="00333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A26">
        <w:rPr>
          <w:rFonts w:ascii="Times New Roman" w:hAnsi="Times New Roman" w:cs="Times New Roman"/>
          <w:sz w:val="28"/>
          <w:szCs w:val="28"/>
        </w:rPr>
        <w:t>В</w:t>
      </w:r>
      <w:r w:rsidRPr="00333A26">
        <w:rPr>
          <w:rFonts w:ascii="Times New Roman" w:hAnsi="Times New Roman" w:cs="Times New Roman"/>
          <w:sz w:val="28"/>
          <w:szCs w:val="28"/>
        </w:rPr>
        <w:t xml:space="preserve"> целях реализации положений пункта 6.4 статьи 217 Налогового кодекса Российской Федерации</w:t>
      </w:r>
      <w:r w:rsidRPr="00333A26">
        <w:rPr>
          <w:rFonts w:ascii="Times New Roman" w:hAnsi="Times New Roman" w:cs="Times New Roman"/>
          <w:sz w:val="28"/>
          <w:szCs w:val="28"/>
        </w:rPr>
        <w:t xml:space="preserve"> решением Совета округа у</w:t>
      </w:r>
      <w:r w:rsidRPr="00333A26">
        <w:rPr>
          <w:rFonts w:ascii="Times New Roman" w:hAnsi="Times New Roman" w:cs="Times New Roman"/>
          <w:sz w:val="28"/>
          <w:szCs w:val="28"/>
        </w:rPr>
        <w:t xml:space="preserve">тверждён </w:t>
      </w:r>
      <w:r w:rsidRPr="00333A2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соревнований, конкурсов, иных мероприятий, по результатам участия в которых полученные </w:t>
      </w:r>
      <w:proofErr w:type="gramStart"/>
      <w:r w:rsidRPr="00333A26">
        <w:rPr>
          <w:rFonts w:ascii="Times New Roman" w:hAnsi="Times New Roman" w:cs="Times New Roman"/>
          <w:color w:val="000000"/>
          <w:sz w:val="28"/>
          <w:szCs w:val="28"/>
        </w:rPr>
        <w:t>налогоплательщиками-физическими</w:t>
      </w:r>
      <w:proofErr w:type="gramEnd"/>
      <w:r w:rsidRPr="00333A26">
        <w:rPr>
          <w:rFonts w:ascii="Times New Roman" w:hAnsi="Times New Roman" w:cs="Times New Roman"/>
          <w:color w:val="000000"/>
          <w:sz w:val="28"/>
          <w:szCs w:val="28"/>
        </w:rPr>
        <w:t xml:space="preserve"> лицами доходы не подлежат налогообложению в 2024 году</w:t>
      </w:r>
      <w:r w:rsidRPr="00333A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A26" w:rsidRDefault="00333A26" w:rsidP="00333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A26">
        <w:rPr>
          <w:rFonts w:ascii="Times New Roman" w:hAnsi="Times New Roman" w:cs="Times New Roman"/>
          <w:color w:val="000000"/>
          <w:sz w:val="28"/>
          <w:szCs w:val="28"/>
        </w:rPr>
        <w:t xml:space="preserve">К таким доходам отнесены </w:t>
      </w:r>
      <w:r w:rsidRPr="00333A26">
        <w:rPr>
          <w:rFonts w:ascii="Times New Roman" w:hAnsi="Times New Roman" w:cs="Times New Roman"/>
          <w:sz w:val="28"/>
          <w:szCs w:val="28"/>
        </w:rPr>
        <w:t xml:space="preserve">доходы в виде грантов, премий, призов и (или) подарков в денежной и (или) натуральной формах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</w:t>
      </w:r>
      <w:hyperlink r:id="rId5" w:history="1">
        <w:r w:rsidRPr="00333A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333A26">
        <w:rPr>
          <w:rFonts w:ascii="Times New Roman" w:hAnsi="Times New Roman" w:cs="Times New Roman"/>
          <w:sz w:val="28"/>
          <w:szCs w:val="28"/>
        </w:rPr>
        <w:t xml:space="preserve"> статьи 217 Налогового кодекса Российской Федерации) и предоставления помещения во временное пользование, полученные</w:t>
      </w:r>
      <w:proofErr w:type="gramEnd"/>
      <w:r w:rsidRPr="00333A26">
        <w:rPr>
          <w:rFonts w:ascii="Times New Roman" w:hAnsi="Times New Roman" w:cs="Times New Roman"/>
          <w:sz w:val="28"/>
          <w:szCs w:val="28"/>
        </w:rPr>
        <w:t xml:space="preserve"> налогоплательщиком за счет средств бюджета муниципально</w:t>
      </w:r>
      <w:r>
        <w:rPr>
          <w:rFonts w:ascii="Times New Roman" w:hAnsi="Times New Roman" w:cs="Times New Roman"/>
          <w:sz w:val="28"/>
          <w:szCs w:val="28"/>
        </w:rPr>
        <w:t>го округа.</w:t>
      </w:r>
    </w:p>
    <w:p w:rsidR="00333A26" w:rsidRDefault="00333A26" w:rsidP="00333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 своё действие</w:t>
      </w:r>
      <w:r w:rsidR="003A496E">
        <w:rPr>
          <w:rFonts w:ascii="Times New Roman" w:hAnsi="Times New Roman" w:cs="Times New Roman"/>
          <w:sz w:val="28"/>
          <w:szCs w:val="28"/>
        </w:rPr>
        <w:t xml:space="preserve"> на период,</w:t>
      </w:r>
      <w:r>
        <w:rPr>
          <w:rFonts w:ascii="Times New Roman" w:hAnsi="Times New Roman" w:cs="Times New Roman"/>
          <w:sz w:val="28"/>
          <w:szCs w:val="28"/>
        </w:rPr>
        <w:t xml:space="preserve"> начиная с 1 января 2024 года.</w:t>
      </w:r>
    </w:p>
    <w:p w:rsidR="002203C7" w:rsidRPr="00333A26" w:rsidRDefault="00333A26" w:rsidP="00333A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3A2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освобождения от уплаты</w:t>
      </w:r>
      <w:r w:rsidRPr="00333A26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 по вышеуказанным видам доходов</w:t>
      </w:r>
      <w:r w:rsidRPr="00333A26"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="003A496E">
        <w:rPr>
          <w:rFonts w:ascii="Times New Roman" w:hAnsi="Times New Roman" w:cs="Times New Roman"/>
          <w:sz w:val="28"/>
          <w:szCs w:val="28"/>
        </w:rPr>
        <w:t xml:space="preserve">муниципальному округу </w:t>
      </w:r>
      <w:r w:rsidRPr="00333A26">
        <w:rPr>
          <w:rFonts w:ascii="Times New Roman" w:hAnsi="Times New Roman" w:cs="Times New Roman"/>
          <w:sz w:val="28"/>
          <w:szCs w:val="28"/>
        </w:rPr>
        <w:t xml:space="preserve">направить больший объем средств на реализацию </w:t>
      </w:r>
      <w:r>
        <w:rPr>
          <w:rFonts w:ascii="Times New Roman" w:hAnsi="Times New Roman" w:cs="Times New Roman"/>
          <w:sz w:val="28"/>
          <w:szCs w:val="28"/>
        </w:rPr>
        <w:t>проводимых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A26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203C7" w:rsidRPr="0033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4F"/>
    <w:rsid w:val="001D6C7B"/>
    <w:rsid w:val="002203C7"/>
    <w:rsid w:val="00333A26"/>
    <w:rsid w:val="003A496E"/>
    <w:rsid w:val="0045344F"/>
    <w:rsid w:val="006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81297&amp;dst=175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Микулина Г.В.</cp:lastModifiedBy>
  <cp:revision>3</cp:revision>
  <dcterms:created xsi:type="dcterms:W3CDTF">2024-09-26T07:51:00Z</dcterms:created>
  <dcterms:modified xsi:type="dcterms:W3CDTF">2024-09-26T07:56:00Z</dcterms:modified>
</cp:coreProperties>
</file>